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F66A961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31C7039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D2E3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B5D6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36A62083" w:rsidR="00A74640" w:rsidRDefault="00E1002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E9BAF17" w:rsidR="007A49A9" w:rsidRPr="007A49A9" w:rsidRDefault="00E1002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Lean management</w:t>
      </w:r>
    </w:p>
    <w:p w14:paraId="09F57453" w14:textId="77777777"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BAD87A3" w14:textId="19B50D73" w:rsidR="00C05716" w:rsidRDefault="00C0571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C05716">
        <w:rPr>
          <w:rFonts w:eastAsia="Calibri" w:cs="Calibri Light"/>
          <w:b/>
          <w:bCs/>
          <w:sz w:val="24"/>
          <w:szCs w:val="24"/>
        </w:rPr>
        <w:t xml:space="preserve">Watch </w:t>
      </w:r>
      <w:r w:rsidR="001F620D">
        <w:rPr>
          <w:rFonts w:eastAsia="Calibri" w:cs="Calibri Light"/>
          <w:b/>
          <w:bCs/>
          <w:sz w:val="24"/>
          <w:szCs w:val="24"/>
        </w:rPr>
        <w:t xml:space="preserve">the video </w:t>
      </w:r>
      <w:hyperlink r:id="rId7" w:history="1">
        <w:r w:rsidRPr="00C05716">
          <w:rPr>
            <w:rStyle w:val="Hyperlink"/>
            <w:rFonts w:eastAsia="Calibri" w:cs="Calibri Light"/>
            <w:b/>
            <w:bCs/>
            <w:sz w:val="24"/>
            <w:szCs w:val="24"/>
          </w:rPr>
          <w:t xml:space="preserve">Lean Management - 14 Principles of the Toyota </w:t>
        </w:r>
      </w:hyperlink>
      <w:hyperlink r:id="rId8" w:history="1">
        <w:r w:rsidRPr="00C05716">
          <w:rPr>
            <w:rStyle w:val="Hyperlink"/>
            <w:rFonts w:eastAsia="Calibri" w:cs="Calibri Light"/>
            <w:b/>
            <w:bCs/>
            <w:sz w:val="24"/>
            <w:szCs w:val="24"/>
          </w:rPr>
          <w:t>way</w:t>
        </w:r>
      </w:hyperlink>
      <w:r w:rsidR="001F620D">
        <w:rPr>
          <w:rStyle w:val="Hyperlink"/>
          <w:rFonts w:eastAsia="Calibri" w:cs="Calibri Light"/>
          <w:b/>
          <w:bCs/>
          <w:sz w:val="24"/>
          <w:szCs w:val="24"/>
        </w:rPr>
        <w:t xml:space="preserve"> </w:t>
      </w:r>
      <w:r w:rsidR="001F620D" w:rsidRPr="001F620D">
        <w:rPr>
          <w:rStyle w:val="Hyperlink"/>
          <w:rFonts w:eastAsia="Calibri" w:cs="Calibri Light"/>
          <w:b/>
          <w:bCs/>
          <w:color w:val="auto"/>
          <w:sz w:val="24"/>
          <w:szCs w:val="24"/>
          <w:u w:val="none"/>
        </w:rPr>
        <w:t>at https://www.youtube.com/watch?v=42C2JL-SZ64</w:t>
      </w:r>
      <w:r w:rsidR="00BE04AC">
        <w:rPr>
          <w:rFonts w:eastAsia="Calibri" w:cs="Calibri Light"/>
          <w:b/>
          <w:bCs/>
          <w:sz w:val="24"/>
          <w:szCs w:val="24"/>
        </w:rPr>
        <w:t xml:space="preserve">. </w:t>
      </w:r>
      <w:r w:rsidRPr="00C05716">
        <w:rPr>
          <w:rFonts w:eastAsia="Calibri" w:cs="Calibri Light"/>
          <w:b/>
          <w:bCs/>
          <w:sz w:val="24"/>
          <w:szCs w:val="24"/>
        </w:rPr>
        <w:t>What are the effects of lean management upon organisational resources including</w:t>
      </w:r>
      <w:r w:rsidR="00BE04AC">
        <w:rPr>
          <w:rFonts w:eastAsia="Calibri" w:cs="Calibri Light"/>
          <w:b/>
          <w:bCs/>
          <w:sz w:val="24"/>
          <w:szCs w:val="24"/>
        </w:rPr>
        <w:t xml:space="preserve"> </w:t>
      </w:r>
      <w:r w:rsidRPr="00C05716">
        <w:rPr>
          <w:rFonts w:eastAsia="Calibri" w:cs="Calibri Light"/>
          <w:b/>
          <w:bCs/>
          <w:sz w:val="24"/>
          <w:szCs w:val="24"/>
        </w:rPr>
        <w:t>technology and human resource</w:t>
      </w:r>
      <w:r w:rsidR="00BE04AC">
        <w:rPr>
          <w:rFonts w:eastAsia="Calibri" w:cs="Calibri Light"/>
          <w:b/>
          <w:bCs/>
          <w:sz w:val="24"/>
          <w:szCs w:val="24"/>
        </w:rPr>
        <w:t>?</w:t>
      </w:r>
    </w:p>
    <w:p w14:paraId="77AA876B" w14:textId="77777777" w:rsidR="00C05716" w:rsidRDefault="00C0571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665ED3DF" w14:textId="77777777" w:rsidTr="000C1764">
        <w:trPr>
          <w:trHeight w:val="10090"/>
        </w:trPr>
        <w:tc>
          <w:tcPr>
            <w:tcW w:w="10456" w:type="dxa"/>
          </w:tcPr>
          <w:p w14:paraId="7EEE6873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38466070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D2804" w14:textId="77777777" w:rsidR="00F46CFE" w:rsidRDefault="00F46CFE" w:rsidP="00B71E51">
      <w:pPr>
        <w:spacing w:after="0" w:line="240" w:lineRule="auto"/>
      </w:pPr>
      <w:r>
        <w:separator/>
      </w:r>
    </w:p>
  </w:endnote>
  <w:endnote w:type="continuationSeparator" w:id="0">
    <w:p w14:paraId="377A93D9" w14:textId="77777777" w:rsidR="00F46CFE" w:rsidRDefault="00F46CF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B9E977C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D2E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01168" w14:textId="77777777" w:rsidR="00F46CFE" w:rsidRDefault="00F46CFE" w:rsidP="00B71E51">
      <w:pPr>
        <w:spacing w:after="0" w:line="240" w:lineRule="auto"/>
      </w:pPr>
      <w:r>
        <w:separator/>
      </w:r>
    </w:p>
  </w:footnote>
  <w:footnote w:type="continuationSeparator" w:id="0">
    <w:p w14:paraId="58BABE2E" w14:textId="77777777" w:rsidR="00F46CFE" w:rsidRDefault="00F46CF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D48F7"/>
    <w:rsid w:val="00111DCE"/>
    <w:rsid w:val="00123B76"/>
    <w:rsid w:val="00166152"/>
    <w:rsid w:val="00186995"/>
    <w:rsid w:val="001B74CF"/>
    <w:rsid w:val="001F3785"/>
    <w:rsid w:val="001F620D"/>
    <w:rsid w:val="002021BC"/>
    <w:rsid w:val="002319ED"/>
    <w:rsid w:val="00244957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515C"/>
    <w:rsid w:val="003F5D78"/>
    <w:rsid w:val="004302CD"/>
    <w:rsid w:val="004351E6"/>
    <w:rsid w:val="00444B62"/>
    <w:rsid w:val="004B5D60"/>
    <w:rsid w:val="004C6C1D"/>
    <w:rsid w:val="004D2B7A"/>
    <w:rsid w:val="005449DC"/>
    <w:rsid w:val="00546C29"/>
    <w:rsid w:val="00560A04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37405"/>
    <w:rsid w:val="00852CCF"/>
    <w:rsid w:val="00860435"/>
    <w:rsid w:val="0086720C"/>
    <w:rsid w:val="008A7E5E"/>
    <w:rsid w:val="008E3BC1"/>
    <w:rsid w:val="00914331"/>
    <w:rsid w:val="0092442F"/>
    <w:rsid w:val="00A07D88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BE04AC"/>
    <w:rsid w:val="00C05716"/>
    <w:rsid w:val="00C47E62"/>
    <w:rsid w:val="00C50DF6"/>
    <w:rsid w:val="00C66271"/>
    <w:rsid w:val="00C6647E"/>
    <w:rsid w:val="00C77B1C"/>
    <w:rsid w:val="00C96C1B"/>
    <w:rsid w:val="00CE73A2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F2121"/>
    <w:rsid w:val="00E10028"/>
    <w:rsid w:val="00ED2E33"/>
    <w:rsid w:val="00ED68D5"/>
    <w:rsid w:val="00EE658B"/>
    <w:rsid w:val="00F46CFE"/>
    <w:rsid w:val="00F46D59"/>
    <w:rsid w:val="00F52417"/>
    <w:rsid w:val="00F74460"/>
    <w:rsid w:val="00FA2F0B"/>
    <w:rsid w:val="00FE6CE5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8DF997D3-B49F-4AEB-ACB0-6212FAAB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2C2JL-SZ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2C2JL-SZ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7</cp:revision>
  <dcterms:created xsi:type="dcterms:W3CDTF">2017-07-11T23:57:00Z</dcterms:created>
  <dcterms:modified xsi:type="dcterms:W3CDTF">2017-07-21T16:40:00Z</dcterms:modified>
</cp:coreProperties>
</file>